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8107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Wymagania edukacyjne z informatyki w klasie 6 szkoły podstawowej</w:t>
      </w:r>
    </w:p>
    <w:p w14:paraId="25FCE7CD">
      <w:pPr>
        <w:spacing w:line="314" w:lineRule="exact"/>
        <w:jc w:val="both"/>
      </w:pPr>
    </w:p>
    <w:p w14:paraId="36666314">
      <w:pPr>
        <w:pStyle w:val="5"/>
        <w:numPr>
          <w:ilvl w:val="0"/>
          <w:numId w:val="1"/>
        </w:numPr>
        <w:spacing w:line="314" w:lineRule="exact"/>
        <w:jc w:val="both"/>
      </w:pPr>
      <w:r>
        <w:t>W zakresie rozumienia, analizowania i rozwiązywania problemów na bazie logicznego i abstrakcyjnego myślenia, myślenia algorytmicznego i sposobów reprezentowania informacji uczeń:</w:t>
      </w:r>
    </w:p>
    <w:p w14:paraId="4A32F4A5">
      <w:pPr>
        <w:pStyle w:val="5"/>
        <w:numPr>
          <w:ilvl w:val="1"/>
          <w:numId w:val="1"/>
        </w:numPr>
        <w:spacing w:line="314" w:lineRule="exact"/>
        <w:jc w:val="both"/>
      </w:pPr>
      <w:r>
        <w:t>analizuje sytuację problemową,</w:t>
      </w:r>
    </w:p>
    <w:p w14:paraId="41834CFB">
      <w:pPr>
        <w:pStyle w:val="5"/>
        <w:numPr>
          <w:ilvl w:val="1"/>
          <w:numId w:val="1"/>
        </w:numPr>
        <w:spacing w:line="314" w:lineRule="exact"/>
        <w:jc w:val="both"/>
        <w:rPr>
          <w:rStyle w:val="4"/>
          <w:b w:val="0"/>
          <w:bCs w:val="0"/>
        </w:rPr>
      </w:pPr>
      <w:r>
        <w:rPr>
          <w:rStyle w:val="4"/>
          <w:b w:val="0"/>
          <w:bCs w:val="0"/>
        </w:rPr>
        <w:t>przedstawia rozwiązania problemów w postaci algorytmu,</w:t>
      </w:r>
    </w:p>
    <w:p w14:paraId="170B5549">
      <w:pPr>
        <w:pStyle w:val="5"/>
        <w:numPr>
          <w:ilvl w:val="1"/>
          <w:numId w:val="1"/>
        </w:numPr>
        <w:spacing w:line="314" w:lineRule="exact"/>
        <w:jc w:val="both"/>
        <w:rPr>
          <w:rStyle w:val="4"/>
          <w:b w:val="0"/>
          <w:bCs w:val="0"/>
        </w:rPr>
      </w:pPr>
      <w:r>
        <w:rPr>
          <w:rStyle w:val="4"/>
          <w:b w:val="0"/>
          <w:bCs w:val="0"/>
        </w:rPr>
        <w:t>potrafi rozpoznać wzorce (np. powtarzalne działania),</w:t>
      </w:r>
    </w:p>
    <w:p w14:paraId="142CCD7D">
      <w:pPr>
        <w:pStyle w:val="5"/>
        <w:numPr>
          <w:ilvl w:val="1"/>
          <w:numId w:val="1"/>
        </w:numPr>
        <w:spacing w:line="314" w:lineRule="exact"/>
        <w:jc w:val="both"/>
        <w:rPr>
          <w:rStyle w:val="4"/>
          <w:b w:val="0"/>
          <w:bCs w:val="0"/>
        </w:rPr>
      </w:pPr>
      <w:r>
        <w:rPr>
          <w:rStyle w:val="4"/>
          <w:b w:val="0"/>
          <w:bCs w:val="0"/>
        </w:rPr>
        <w:t>porównuje różne sposoby rozwiązania tego samego problemu,</w:t>
      </w:r>
    </w:p>
    <w:p w14:paraId="5D7368DC">
      <w:pPr>
        <w:pStyle w:val="5"/>
        <w:numPr>
          <w:ilvl w:val="1"/>
          <w:numId w:val="1"/>
        </w:numPr>
        <w:spacing w:line="314" w:lineRule="exact"/>
        <w:jc w:val="both"/>
      </w:pPr>
      <w:r>
        <w:rPr>
          <w:rStyle w:val="4"/>
          <w:b w:val="0"/>
          <w:bCs w:val="0"/>
        </w:rPr>
        <w:t>stosuje podstawowe struktury algorytmiczne: sekwencję, warunek, powtórzenie.</w:t>
      </w:r>
    </w:p>
    <w:p w14:paraId="407BF9B2">
      <w:pPr>
        <w:pStyle w:val="5"/>
        <w:numPr>
          <w:ilvl w:val="0"/>
          <w:numId w:val="1"/>
        </w:numPr>
        <w:spacing w:line="314" w:lineRule="exact"/>
        <w:jc w:val="both"/>
      </w:pPr>
      <w:r>
        <w:t xml:space="preserve">W zakresie programowania i rozwiązywania problemów z wykorzystaniem komputera i innych urządzeń cyfrowych uczeń: </w:t>
      </w:r>
    </w:p>
    <w:p w14:paraId="069B6DB7">
      <w:pPr>
        <w:pStyle w:val="5"/>
        <w:numPr>
          <w:ilvl w:val="1"/>
          <w:numId w:val="1"/>
        </w:numPr>
        <w:spacing w:line="314" w:lineRule="exact"/>
        <w:jc w:val="both"/>
      </w:pPr>
      <w:r>
        <w:t>porządkuje zasoby w komputerze lub w innych urządzeniach,</w:t>
      </w:r>
    </w:p>
    <w:p w14:paraId="3DE76639">
      <w:pPr>
        <w:pStyle w:val="5"/>
        <w:numPr>
          <w:ilvl w:val="1"/>
          <w:numId w:val="1"/>
        </w:numPr>
        <w:spacing w:line="314" w:lineRule="exact"/>
        <w:jc w:val="both"/>
      </w:pPr>
      <w:r>
        <w:t>omawia możliwe zastosowania arkusza kalkulacyjnego,</w:t>
      </w:r>
    </w:p>
    <w:p w14:paraId="71497A1C">
      <w:pPr>
        <w:pStyle w:val="5"/>
        <w:numPr>
          <w:ilvl w:val="1"/>
          <w:numId w:val="1"/>
        </w:numPr>
        <w:spacing w:line="314" w:lineRule="exact"/>
        <w:jc w:val="both"/>
      </w:pPr>
      <w:r>
        <w:t>opisuje budowę arkusza kalkulacyjnego,</w:t>
      </w:r>
    </w:p>
    <w:p w14:paraId="2ADE8979">
      <w:pPr>
        <w:pStyle w:val="5"/>
        <w:numPr>
          <w:ilvl w:val="1"/>
          <w:numId w:val="1"/>
        </w:numPr>
        <w:spacing w:line="314" w:lineRule="exact"/>
        <w:jc w:val="both"/>
      </w:pPr>
      <w:r>
        <w:t>wprowadza dane do arkusza kalkulacyjnego,</w:t>
      </w:r>
    </w:p>
    <w:p w14:paraId="364C9FD4">
      <w:pPr>
        <w:pStyle w:val="5"/>
        <w:numPr>
          <w:ilvl w:val="1"/>
          <w:numId w:val="1"/>
        </w:numPr>
        <w:spacing w:line="314" w:lineRule="exact"/>
        <w:jc w:val="both"/>
      </w:pPr>
      <w:r>
        <w:t>wykorzystuje arkusz kalkulacyjny do obliczeń,</w:t>
      </w:r>
    </w:p>
    <w:p w14:paraId="349C5CB0">
      <w:pPr>
        <w:pStyle w:val="5"/>
        <w:numPr>
          <w:ilvl w:val="1"/>
          <w:numId w:val="1"/>
        </w:numPr>
        <w:spacing w:line="314" w:lineRule="exact"/>
        <w:jc w:val="both"/>
      </w:pPr>
      <w:r>
        <w:t>zmienia układ kolumn i wierszy tabeli,</w:t>
      </w:r>
    </w:p>
    <w:p w14:paraId="6D9C8927">
      <w:pPr>
        <w:pStyle w:val="5"/>
        <w:numPr>
          <w:ilvl w:val="1"/>
          <w:numId w:val="1"/>
        </w:numPr>
        <w:spacing w:line="314" w:lineRule="exact"/>
        <w:jc w:val="both"/>
      </w:pPr>
      <w:r>
        <w:t>formatuje czcionkę i wygląd tabeli,</w:t>
      </w:r>
    </w:p>
    <w:p w14:paraId="2946865E">
      <w:pPr>
        <w:pStyle w:val="5"/>
        <w:numPr>
          <w:ilvl w:val="1"/>
          <w:numId w:val="1"/>
        </w:numPr>
        <w:spacing w:line="314" w:lineRule="exact"/>
        <w:jc w:val="both"/>
      </w:pPr>
      <w:r>
        <w:t>sortuje dane w tabeli w określonym porządku,</w:t>
      </w:r>
    </w:p>
    <w:p w14:paraId="119D9EE4">
      <w:pPr>
        <w:pStyle w:val="5"/>
        <w:numPr>
          <w:ilvl w:val="1"/>
          <w:numId w:val="1"/>
        </w:numPr>
        <w:spacing w:line="314" w:lineRule="exact"/>
        <w:jc w:val="both"/>
      </w:pPr>
      <w:r>
        <w:t>wypełnia automatycznie komórki serią danych,</w:t>
      </w:r>
    </w:p>
    <w:p w14:paraId="66E54307">
      <w:pPr>
        <w:pStyle w:val="5"/>
        <w:numPr>
          <w:ilvl w:val="1"/>
          <w:numId w:val="1"/>
        </w:numPr>
        <w:spacing w:line="314" w:lineRule="exact"/>
        <w:jc w:val="both"/>
      </w:pPr>
      <w:r>
        <w:t>wyróżnia określone dane w komórkach przy pomocy formatowania warunkowego,</w:t>
      </w:r>
    </w:p>
    <w:p w14:paraId="04495836">
      <w:pPr>
        <w:pStyle w:val="5"/>
        <w:numPr>
          <w:ilvl w:val="1"/>
          <w:numId w:val="1"/>
        </w:numPr>
        <w:spacing w:line="314" w:lineRule="exact"/>
        <w:jc w:val="both"/>
      </w:pPr>
      <w:r>
        <w:t>samodzielnie tworzy proste formuły obliczeniowe,</w:t>
      </w:r>
    </w:p>
    <w:p w14:paraId="0CC9BBFA">
      <w:pPr>
        <w:pStyle w:val="5"/>
        <w:numPr>
          <w:ilvl w:val="1"/>
          <w:numId w:val="1"/>
        </w:numPr>
        <w:spacing w:line="314" w:lineRule="exact"/>
        <w:jc w:val="both"/>
      </w:pPr>
      <w:r>
        <w:t xml:space="preserve">stosuje funkcje </w:t>
      </w:r>
      <w:r>
        <w:rPr>
          <w:b/>
        </w:rPr>
        <w:t>SUMA</w:t>
      </w:r>
      <w:r>
        <w:t xml:space="preserve"> oraz </w:t>
      </w:r>
      <w:r>
        <w:rPr>
          <w:b/>
        </w:rPr>
        <w:t>ŚREDNIA</w:t>
      </w:r>
      <w:r>
        <w:t xml:space="preserve"> w wykonywanych obliczeniach,</w:t>
      </w:r>
    </w:p>
    <w:p w14:paraId="323D2DAD">
      <w:pPr>
        <w:pStyle w:val="5"/>
        <w:numPr>
          <w:ilvl w:val="1"/>
          <w:numId w:val="1"/>
        </w:numPr>
        <w:spacing w:line="314" w:lineRule="exact"/>
        <w:jc w:val="both"/>
      </w:pPr>
      <w:r>
        <w:t>prezentuje na wykresach dane z arkusza kalkulacyjnego,</w:t>
      </w:r>
    </w:p>
    <w:p w14:paraId="700E271A">
      <w:pPr>
        <w:pStyle w:val="5"/>
        <w:numPr>
          <w:ilvl w:val="1"/>
          <w:numId w:val="1"/>
        </w:numPr>
        <w:spacing w:line="314" w:lineRule="exact"/>
        <w:jc w:val="both"/>
      </w:pPr>
      <w:r>
        <w:t>zmienia wygląd wstawionego wykresu,</w:t>
      </w:r>
    </w:p>
    <w:p w14:paraId="69FF07CE">
      <w:pPr>
        <w:pStyle w:val="5"/>
        <w:numPr>
          <w:ilvl w:val="1"/>
          <w:numId w:val="1"/>
        </w:numPr>
        <w:spacing w:line="314" w:lineRule="exact"/>
        <w:jc w:val="both"/>
      </w:pPr>
      <w:r>
        <w:t>dobiera typ wykresu do prezentowanych danych,</w:t>
      </w:r>
    </w:p>
    <w:p w14:paraId="77DB514F">
      <w:pPr>
        <w:pStyle w:val="5"/>
        <w:numPr>
          <w:ilvl w:val="1"/>
          <w:numId w:val="1"/>
        </w:numPr>
        <w:spacing w:line="314" w:lineRule="exact"/>
        <w:jc w:val="both"/>
      </w:pPr>
      <w:r>
        <w:t>buduje skrypty wysyłające i odbierające komunikaty do sterowania grą tworzoną w programie Scratch,</w:t>
      </w:r>
    </w:p>
    <w:p w14:paraId="33CB3DFC">
      <w:pPr>
        <w:pStyle w:val="5"/>
        <w:numPr>
          <w:ilvl w:val="1"/>
          <w:numId w:val="1"/>
        </w:numPr>
        <w:spacing w:line="314" w:lineRule="exact"/>
        <w:jc w:val="both"/>
      </w:pPr>
      <w:r>
        <w:t>tworzy prostą grę zręcznościową w programie Scratch,</w:t>
      </w:r>
    </w:p>
    <w:p w14:paraId="1715B0CF">
      <w:pPr>
        <w:pStyle w:val="5"/>
        <w:numPr>
          <w:ilvl w:val="1"/>
          <w:numId w:val="1"/>
        </w:numPr>
        <w:spacing w:line="314" w:lineRule="exact"/>
        <w:jc w:val="both"/>
      </w:pPr>
      <w:r>
        <w:t>wykorzystuje zmienne w projektach tworzonych w programie Scratch,</w:t>
      </w:r>
    </w:p>
    <w:p w14:paraId="362CBAE2">
      <w:pPr>
        <w:pStyle w:val="5"/>
        <w:numPr>
          <w:ilvl w:val="1"/>
          <w:numId w:val="1"/>
        </w:numPr>
        <w:spacing w:line="314" w:lineRule="exact"/>
        <w:jc w:val="both"/>
      </w:pPr>
      <w:r>
        <w:t>omawia budowę interfejsu programu GIMP,</w:t>
      </w:r>
    </w:p>
    <w:p w14:paraId="6D0A4717">
      <w:pPr>
        <w:pStyle w:val="5"/>
        <w:numPr>
          <w:ilvl w:val="1"/>
          <w:numId w:val="1"/>
        </w:numPr>
        <w:spacing w:line="314" w:lineRule="exact"/>
        <w:jc w:val="both"/>
      </w:pPr>
      <w:r>
        <w:t>wyjaśnia, czym są warstwy w obrazach tworzonych w programie GIMP,</w:t>
      </w:r>
    </w:p>
    <w:p w14:paraId="3E563923">
      <w:pPr>
        <w:pStyle w:val="5"/>
        <w:numPr>
          <w:ilvl w:val="1"/>
          <w:numId w:val="1"/>
        </w:numPr>
        <w:spacing w:line="314" w:lineRule="exact"/>
        <w:jc w:val="both"/>
      </w:pPr>
      <w:r>
        <w:t>tworzy i edytuje obrazy w programie GIMP, wykorzystując narzędzia z przybornika programu,</w:t>
      </w:r>
    </w:p>
    <w:p w14:paraId="0CDAD041">
      <w:pPr>
        <w:pStyle w:val="5"/>
        <w:numPr>
          <w:ilvl w:val="1"/>
          <w:numId w:val="1"/>
        </w:numPr>
        <w:spacing w:line="314" w:lineRule="exact"/>
        <w:jc w:val="both"/>
      </w:pPr>
      <w:r>
        <w:t>wykorzystuje warstwy podczas pracy w programie GIMP,</w:t>
      </w:r>
    </w:p>
    <w:p w14:paraId="41740D9A">
      <w:pPr>
        <w:pStyle w:val="5"/>
        <w:numPr>
          <w:ilvl w:val="1"/>
          <w:numId w:val="1"/>
        </w:numPr>
        <w:spacing w:line="314" w:lineRule="exact"/>
        <w:jc w:val="both"/>
      </w:pPr>
      <w:r>
        <w:t>używa programu GIMP do tworzenia fotomontaży,</w:t>
      </w:r>
    </w:p>
    <w:p w14:paraId="1C3AAB6F">
      <w:pPr>
        <w:pStyle w:val="5"/>
        <w:numPr>
          <w:ilvl w:val="1"/>
          <w:numId w:val="1"/>
        </w:numPr>
        <w:spacing w:line="314" w:lineRule="exact"/>
        <w:jc w:val="both"/>
      </w:pPr>
      <w:r>
        <w:t>retuszuje zdjęcia, korzystając z programu GIMP,</w:t>
      </w:r>
    </w:p>
    <w:p w14:paraId="11CF76AD">
      <w:pPr>
        <w:pStyle w:val="5"/>
        <w:numPr>
          <w:ilvl w:val="1"/>
          <w:numId w:val="1"/>
        </w:numPr>
        <w:spacing w:line="314" w:lineRule="exact"/>
        <w:jc w:val="both"/>
      </w:pPr>
      <w:r>
        <w:t>zapisuje efekty pracy we wskazanym miejscu,</w:t>
      </w:r>
    </w:p>
    <w:p w14:paraId="05DE8379">
      <w:pPr>
        <w:pStyle w:val="5"/>
        <w:numPr>
          <w:ilvl w:val="1"/>
          <w:numId w:val="1"/>
        </w:numPr>
        <w:spacing w:line="314" w:lineRule="exact"/>
        <w:jc w:val="both"/>
      </w:pPr>
      <w:r>
        <w:t>korzysta z programów online (np. Canva) do tworzenia projektów graficznych.</w:t>
      </w:r>
    </w:p>
    <w:p w14:paraId="5F088AE9">
      <w:pPr>
        <w:pStyle w:val="5"/>
        <w:numPr>
          <w:ilvl w:val="0"/>
          <w:numId w:val="1"/>
        </w:numPr>
        <w:spacing w:line="314" w:lineRule="exact"/>
        <w:jc w:val="both"/>
      </w:pPr>
      <w:r>
        <w:t>W zakresie posługiwania się komputerem, urządzeniami cyfrowymi i sieciami komputerowymi uczeń:</w:t>
      </w:r>
    </w:p>
    <w:p w14:paraId="65C5F218">
      <w:pPr>
        <w:pStyle w:val="5"/>
        <w:numPr>
          <w:ilvl w:val="1"/>
          <w:numId w:val="1"/>
        </w:numPr>
        <w:spacing w:line="314" w:lineRule="exact"/>
        <w:jc w:val="both"/>
      </w:pPr>
      <w:r>
        <w:t>właściwie interpretuje komunikaty komputera i odpowiednio na nie reaguje,</w:t>
      </w:r>
    </w:p>
    <w:p w14:paraId="75E580AC">
      <w:pPr>
        <w:pStyle w:val="5"/>
        <w:numPr>
          <w:ilvl w:val="1"/>
          <w:numId w:val="1"/>
        </w:numPr>
        <w:spacing w:line="314" w:lineRule="exact"/>
        <w:jc w:val="both"/>
      </w:pPr>
      <w:r>
        <w:t>wykorzystuje pomoc dostępną w programach,</w:t>
      </w:r>
    </w:p>
    <w:p w14:paraId="00862D4A">
      <w:pPr>
        <w:pStyle w:val="5"/>
        <w:numPr>
          <w:ilvl w:val="1"/>
          <w:numId w:val="1"/>
        </w:numPr>
        <w:spacing w:line="314" w:lineRule="exact"/>
        <w:jc w:val="both"/>
      </w:pPr>
      <w:r>
        <w:t>właściwie zapisuje i przechowuje swoje prace wykonane na komputerze,</w:t>
      </w:r>
    </w:p>
    <w:p w14:paraId="736B6855">
      <w:pPr>
        <w:pStyle w:val="5"/>
        <w:numPr>
          <w:ilvl w:val="1"/>
          <w:numId w:val="1"/>
        </w:numPr>
        <w:spacing w:line="314" w:lineRule="exact"/>
        <w:jc w:val="both"/>
      </w:pPr>
      <w:r>
        <w:t>zapisuje tworzone projekty w różnych formatach.</w:t>
      </w:r>
    </w:p>
    <w:p w14:paraId="7A8E6B27">
      <w:pPr>
        <w:pStyle w:val="5"/>
        <w:numPr>
          <w:ilvl w:val="0"/>
          <w:numId w:val="1"/>
        </w:numPr>
        <w:spacing w:line="314" w:lineRule="exact"/>
        <w:jc w:val="both"/>
      </w:pPr>
      <w:r>
        <w:t>W zakresie rozwijania kompetencji społecznych uczeń:</w:t>
      </w:r>
    </w:p>
    <w:p w14:paraId="44B1B51F">
      <w:pPr>
        <w:pStyle w:val="5"/>
        <w:numPr>
          <w:ilvl w:val="1"/>
          <w:numId w:val="1"/>
        </w:numPr>
        <w:spacing w:line="314" w:lineRule="exact"/>
        <w:jc w:val="both"/>
      </w:pPr>
      <w:r>
        <w:t>przestrzega zasad netykiety, komunikując się z innymi osobami za pomocą internetu,</w:t>
      </w:r>
    </w:p>
    <w:p w14:paraId="278A0C44">
      <w:pPr>
        <w:pStyle w:val="5"/>
        <w:numPr>
          <w:ilvl w:val="1"/>
          <w:numId w:val="1"/>
        </w:numPr>
        <w:spacing w:line="314" w:lineRule="exact"/>
        <w:jc w:val="both"/>
      </w:pPr>
      <w:r>
        <w:t>uczestniczy w pracy grupowej, wykonując zadania i realizując projekty,</w:t>
      </w:r>
    </w:p>
    <w:p w14:paraId="76054F63">
      <w:pPr>
        <w:pStyle w:val="5"/>
        <w:numPr>
          <w:ilvl w:val="1"/>
          <w:numId w:val="1"/>
        </w:numPr>
        <w:spacing w:line="314" w:lineRule="exact"/>
        <w:jc w:val="both"/>
      </w:pPr>
      <w:r>
        <w:t>dba o właściwy podział obowiązków podczas pracy w grupie,</w:t>
      </w:r>
    </w:p>
    <w:p w14:paraId="44C37C21">
      <w:pPr>
        <w:pStyle w:val="5"/>
        <w:numPr>
          <w:ilvl w:val="1"/>
          <w:numId w:val="1"/>
        </w:numPr>
        <w:spacing w:line="314" w:lineRule="exact"/>
        <w:jc w:val="both"/>
      </w:pPr>
      <w:r>
        <w:t>przestrzega zasad obowiązujących podczas współpracy z innymi,</w:t>
      </w:r>
    </w:p>
    <w:p w14:paraId="1A7DDEE0">
      <w:pPr>
        <w:pStyle w:val="5"/>
        <w:numPr>
          <w:ilvl w:val="1"/>
          <w:numId w:val="1"/>
        </w:numPr>
        <w:spacing w:line="314" w:lineRule="exact"/>
        <w:jc w:val="both"/>
      </w:pPr>
      <w:r>
        <w:t>wykorzystuje serwis internetowy Scratcha do dzielenia się swoimi projektami z innymi członkami tej społeczności oraz do wyszukiwania pomysłów na własne projekty.</w:t>
      </w:r>
    </w:p>
    <w:p w14:paraId="69DBE587">
      <w:pPr>
        <w:pStyle w:val="5"/>
        <w:numPr>
          <w:ilvl w:val="0"/>
          <w:numId w:val="1"/>
        </w:numPr>
        <w:spacing w:line="314" w:lineRule="exact"/>
        <w:jc w:val="both"/>
      </w:pPr>
      <w:r>
        <w:t>W zakresie przestrzegania praw i zasad bezpieczeństwa uczeń:</w:t>
      </w:r>
    </w:p>
    <w:p w14:paraId="3401680D">
      <w:pPr>
        <w:pStyle w:val="5"/>
        <w:numPr>
          <w:ilvl w:val="1"/>
          <w:numId w:val="1"/>
        </w:numPr>
        <w:spacing w:line="314" w:lineRule="exact"/>
        <w:jc w:val="both"/>
      </w:pPr>
      <w:r>
        <w:t>przestrzega zasad bezpiecznej i higienicznej pracy przy komputerze,</w:t>
      </w:r>
    </w:p>
    <w:p w14:paraId="350185CD">
      <w:pPr>
        <w:pStyle w:val="5"/>
        <w:numPr>
          <w:ilvl w:val="1"/>
          <w:numId w:val="1"/>
        </w:numPr>
        <w:spacing w:line="314" w:lineRule="exact"/>
        <w:jc w:val="both"/>
      </w:pPr>
      <w:r>
        <w:t>stosuje zasady bezpiecznego korzystania z internetu,</w:t>
      </w:r>
    </w:p>
    <w:p w14:paraId="15C59F0B">
      <w:pPr>
        <w:pStyle w:val="5"/>
        <w:numPr>
          <w:ilvl w:val="1"/>
          <w:numId w:val="1"/>
        </w:numPr>
        <w:spacing w:line="314" w:lineRule="exact"/>
        <w:jc w:val="both"/>
      </w:pPr>
      <w:r>
        <w:t>przestrzega zasad bezpiecznej komunikacji internetowej i zasad współpracy w sieci,</w:t>
      </w:r>
    </w:p>
    <w:p w14:paraId="17CB86D6">
      <w:pPr>
        <w:pStyle w:val="5"/>
        <w:numPr>
          <w:ilvl w:val="1"/>
          <w:numId w:val="1"/>
        </w:numPr>
        <w:spacing w:line="314" w:lineRule="exact"/>
        <w:jc w:val="both"/>
      </w:pPr>
      <w:r>
        <w:rPr>
          <w:rStyle w:val="6"/>
        </w:rPr>
        <w:t>rozpoznaje zagrożenia w sieci i wie, jak na nie reagować</w:t>
      </w:r>
      <w:r>
        <w:t>,</w:t>
      </w:r>
    </w:p>
    <w:p w14:paraId="025C10A3">
      <w:pPr>
        <w:pStyle w:val="5"/>
        <w:numPr>
          <w:ilvl w:val="1"/>
          <w:numId w:val="1"/>
        </w:numPr>
        <w:spacing w:line="314" w:lineRule="exact"/>
        <w:jc w:val="both"/>
      </w:pPr>
      <w:r>
        <w:rPr>
          <w:rStyle w:val="7"/>
        </w:rPr>
        <w:t>potrafi wyszukiwać informacje, oceniać ich wiarygodność oraz korzystać z nich zgodnie z prawem autorskim i licencjami (np. Creative Commons)</w:t>
      </w:r>
      <w:r>
        <w:t>.</w:t>
      </w:r>
    </w:p>
    <w:p w14:paraId="5F7B620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0A6FCD"/>
    <w:multiLevelType w:val="multilevel"/>
    <w:tmpl w:val="530A6FC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01B04"/>
    <w:rsid w:val="70F0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pl-PL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citation-447"/>
    <w:basedOn w:val="2"/>
    <w:uiPriority w:val="0"/>
  </w:style>
  <w:style w:type="character" w:customStyle="1" w:styleId="7">
    <w:name w:val="citation-446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2025-09-08T20:06:00Z</dcterms:created>
  <dc:creator>dariuszgrygny</dc:creator>
  <cp:lastModifiedBy>dariuszgrygny</cp:lastModifiedBy>
  <dcterms:modified xsi:type="dcterms:W3CDTF">2025-09-08T20:06:55Z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86043675547E4A108D2608E50F58C9E1_11</vt:lpwstr>
  </property>
</Properties>
</file>